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31F7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Frequently Asked Questions about Livestock Shows.</w:t>
      </w:r>
    </w:p>
    <w:p w14:paraId="00000002" w14:textId="77777777" w:rsidR="00E031F7" w:rsidRDefault="00E031F7"/>
    <w:p w14:paraId="00000003" w14:textId="77777777" w:rsidR="00E031F7" w:rsidRDefault="00000000">
      <w:pPr>
        <w:rPr>
          <w:b/>
        </w:rPr>
      </w:pPr>
      <w:r>
        <w:rPr>
          <w:b/>
        </w:rPr>
        <w:t>I am part of the showmanship circuit.  Am I entered in the show if I fill out the showmanship paperwork online?</w:t>
      </w:r>
    </w:p>
    <w:p w14:paraId="00000004" w14:textId="33F442C0" w:rsidR="00E031F7" w:rsidRDefault="00000000">
      <w:r>
        <w:tab/>
        <w:t xml:space="preserve">-Members of the showmanship circuit will need to register for each show.  The link for the Robeson County 4-H and Adult Youth shows can be found at:  </w:t>
      </w:r>
    </w:p>
    <w:p w14:paraId="00000005" w14:textId="77777777" w:rsidR="00E031F7" w:rsidRDefault="00000000">
      <w:r>
        <w:tab/>
        <w:t xml:space="preserve">-All questions concerning registration of circuit shows should be directed to Allison Walker, Allison_Walker@ncsu.edu. </w:t>
      </w:r>
    </w:p>
    <w:p w14:paraId="00000006" w14:textId="77777777" w:rsidR="00E031F7" w:rsidRDefault="00000000">
      <w:pPr>
        <w:ind w:firstLine="720"/>
      </w:pPr>
      <w:r>
        <w:t xml:space="preserve">-All questions concerning the Robeson Shows can be directed to Taylor Chavis, </w:t>
      </w:r>
      <w:hyperlink r:id="rId5">
        <w:r>
          <w:rPr>
            <w:color w:val="1155CC"/>
            <w:u w:val="single"/>
          </w:rPr>
          <w:t>tbhunt@ncsu.edu</w:t>
        </w:r>
      </w:hyperlink>
      <w:r>
        <w:t xml:space="preserve"> or Shea Ann </w:t>
      </w:r>
      <w:proofErr w:type="spellStart"/>
      <w:r>
        <w:t>DeJarnette</w:t>
      </w:r>
      <w:proofErr w:type="spellEnd"/>
      <w:r>
        <w:t xml:space="preserve"> at sadejarn@ncsu.edu.  </w:t>
      </w:r>
    </w:p>
    <w:p w14:paraId="00000007" w14:textId="77777777" w:rsidR="00E031F7" w:rsidRDefault="00E031F7"/>
    <w:p w14:paraId="00000008" w14:textId="77777777" w:rsidR="00E031F7" w:rsidRDefault="00000000">
      <w:pPr>
        <w:rPr>
          <w:b/>
        </w:rPr>
      </w:pPr>
      <w:r>
        <w:rPr>
          <w:b/>
        </w:rPr>
        <w:t>I am in 4-H and want to compete in the animal shows.  Do I have to pen my animal for the week of the fair?</w:t>
      </w:r>
    </w:p>
    <w:p w14:paraId="00000009" w14:textId="77777777" w:rsidR="00E031F7" w:rsidRDefault="00000000">
      <w:r>
        <w:tab/>
        <w:t>-Robeson 4-H youth are required to pen their animals for the week of the fair.</w:t>
      </w:r>
    </w:p>
    <w:p w14:paraId="0000000A" w14:textId="77777777" w:rsidR="00E031F7" w:rsidRDefault="00000000">
      <w:r>
        <w:tab/>
        <w:t xml:space="preserve">-Youth from all other counties competing in animal shows may bring their animals the day of the show.  </w:t>
      </w:r>
      <w:r>
        <w:rPr>
          <w:b/>
        </w:rPr>
        <w:t>The only exception</w:t>
      </w:r>
      <w:r>
        <w:t xml:space="preserve"> is poultry that must be checked in and blood tested on the first Saturday of the fair between 8 and 11 AM.</w:t>
      </w:r>
    </w:p>
    <w:p w14:paraId="0000000B" w14:textId="77777777" w:rsidR="00E031F7" w:rsidRDefault="00E031F7"/>
    <w:p w14:paraId="0000000C" w14:textId="77777777" w:rsidR="00E031F7" w:rsidRDefault="00000000">
      <w:pPr>
        <w:rPr>
          <w:b/>
        </w:rPr>
      </w:pPr>
      <w:r>
        <w:rPr>
          <w:b/>
        </w:rPr>
        <w:t>What is a project record?</w:t>
      </w:r>
    </w:p>
    <w:p w14:paraId="0000000D" w14:textId="77777777" w:rsidR="00E031F7" w:rsidRDefault="00000000">
      <w:r>
        <w:tab/>
        <w:t xml:space="preserve">-A project record is a written report that highlights the learning opportunities that the youth record during their animal science experience.  Project record forms can be found at robeson.ces.ncsu.edu under the 4-H Youth Development tab, then located under downloadable forms.  </w:t>
      </w:r>
    </w:p>
    <w:p w14:paraId="0000000E" w14:textId="77777777" w:rsidR="00E031F7" w:rsidRDefault="00E031F7"/>
    <w:p w14:paraId="0000000F" w14:textId="77777777" w:rsidR="00E031F7" w:rsidRDefault="00000000">
      <w:pPr>
        <w:rPr>
          <w:b/>
        </w:rPr>
      </w:pPr>
      <w:r>
        <w:rPr>
          <w:b/>
        </w:rPr>
        <w:t>Do I have to turn in a project record?</w:t>
      </w:r>
    </w:p>
    <w:p w14:paraId="00000010" w14:textId="77777777" w:rsidR="00E031F7" w:rsidRDefault="00000000">
      <w:r>
        <w:tab/>
        <w:t>-Robeson County 4-H youth are required to turn in project records when their animals are penned.</w:t>
      </w:r>
    </w:p>
    <w:p w14:paraId="00000011" w14:textId="77777777" w:rsidR="00E031F7" w:rsidRDefault="00000000">
      <w:r>
        <w:tab/>
        <w:t>-All other youth are not required to turn in project records.  However, in the case of a tie the judge may use the record books to break the tie.</w:t>
      </w:r>
    </w:p>
    <w:p w14:paraId="00000012" w14:textId="77777777" w:rsidR="00E031F7" w:rsidRDefault="00E031F7"/>
    <w:p w14:paraId="00000013" w14:textId="77777777" w:rsidR="00E031F7" w:rsidRDefault="00000000">
      <w:pPr>
        <w:rPr>
          <w:b/>
        </w:rPr>
      </w:pPr>
      <w:r>
        <w:rPr>
          <w:b/>
        </w:rPr>
        <w:t>My child is 4 years old and shows at other county fairs.  Can they show as part of the Robeson County 4-H shows?</w:t>
      </w:r>
    </w:p>
    <w:p w14:paraId="00000014" w14:textId="77777777" w:rsidR="00E031F7" w:rsidRDefault="00000000">
      <w:r>
        <w:tab/>
        <w:t xml:space="preserve">-4-H rules state that youth must be 5 years old to participate in the youth development program including Animal Science.  If a show is not a 4-H show it is up to the show organizer to determine if a child under the age of 5 may participate. </w:t>
      </w:r>
    </w:p>
    <w:p w14:paraId="00000015" w14:textId="77777777" w:rsidR="00E031F7" w:rsidRDefault="00E031F7"/>
    <w:p w14:paraId="00000016" w14:textId="77777777" w:rsidR="00E031F7" w:rsidRDefault="00000000">
      <w:pPr>
        <w:rPr>
          <w:b/>
        </w:rPr>
      </w:pPr>
      <w:r>
        <w:rPr>
          <w:b/>
        </w:rPr>
        <w:t>My child is 8 why are they not in the noncompetitive division?</w:t>
      </w:r>
    </w:p>
    <w:p w14:paraId="00000017" w14:textId="77777777" w:rsidR="00E031F7" w:rsidRDefault="00000000">
      <w:r>
        <w:tab/>
        <w:t>-As of January 1, 2019 youth who at 4-H Age 8 are now part of the Jr. Division in competitive programs.  Noncompetitive division is now 5-7, Juniors 8-10, Intermediate 11-13, and Senior Division 14-18.</w:t>
      </w:r>
    </w:p>
    <w:p w14:paraId="00000018" w14:textId="77777777" w:rsidR="00E031F7" w:rsidRDefault="00000000">
      <w:r>
        <w:t xml:space="preserve">  </w:t>
      </w:r>
    </w:p>
    <w:p w14:paraId="00000019" w14:textId="77777777" w:rsidR="00E031F7" w:rsidRDefault="00000000">
      <w:pPr>
        <w:rPr>
          <w:b/>
        </w:rPr>
      </w:pPr>
      <w:r>
        <w:rPr>
          <w:b/>
        </w:rPr>
        <w:t>I am not in 4-H and raise animals and would like to show in the 4-H shows can I?</w:t>
      </w:r>
    </w:p>
    <w:p w14:paraId="0000001A" w14:textId="77777777" w:rsidR="00E031F7" w:rsidRDefault="00000000">
      <w:r>
        <w:tab/>
        <w:t>-Registration for the 4-H Youth shows is dependent on taking part in a 4-H approved animal science project.  Contact your local 4-H county agent on whether or not you would be allowed to show.</w:t>
      </w:r>
    </w:p>
    <w:p w14:paraId="0000001B" w14:textId="77777777" w:rsidR="00E031F7" w:rsidRDefault="00000000">
      <w:r>
        <w:lastRenderedPageBreak/>
        <w:tab/>
        <w:t>-All youth in 4-H must be actively registered in 4-H Online in your county to participate in an 4-H event.</w:t>
      </w:r>
    </w:p>
    <w:p w14:paraId="0000001C" w14:textId="77777777" w:rsidR="00E031F7" w:rsidRDefault="00E031F7"/>
    <w:p w14:paraId="0000001D" w14:textId="77777777" w:rsidR="00E031F7" w:rsidRDefault="00000000">
      <w:r>
        <w:tab/>
        <w:t>-If it is not listed as a 4-H youth show but as an adult/youth show you just need to fill out a show form and return it by the deadline to take part in the show.</w:t>
      </w:r>
    </w:p>
    <w:p w14:paraId="0000001E" w14:textId="77777777" w:rsidR="00E031F7" w:rsidRDefault="00E031F7"/>
    <w:p w14:paraId="0000001F" w14:textId="77777777" w:rsidR="00E031F7" w:rsidRDefault="00000000">
      <w:pPr>
        <w:rPr>
          <w:b/>
        </w:rPr>
      </w:pPr>
      <w:r>
        <w:rPr>
          <w:b/>
        </w:rPr>
        <w:t>Can only youth show animals at the fair?</w:t>
      </w:r>
    </w:p>
    <w:p w14:paraId="00000020" w14:textId="77777777" w:rsidR="00E031F7" w:rsidRDefault="00000000">
      <w:r>
        <w:tab/>
        <w:t xml:space="preserve">-No, we do have </w:t>
      </w:r>
      <w:proofErr w:type="spellStart"/>
      <w:r>
        <w:t>shows</w:t>
      </w:r>
      <w:proofErr w:type="spellEnd"/>
      <w:r>
        <w:t xml:space="preserve"> in some species for adults.  If you check our fair book pages you will see opportunities for adults to show goats and hogs.</w:t>
      </w:r>
    </w:p>
    <w:p w14:paraId="00000021" w14:textId="77777777" w:rsidR="00E031F7" w:rsidRDefault="00E031F7"/>
    <w:p w14:paraId="00000022" w14:textId="77777777" w:rsidR="00E031F7" w:rsidRDefault="00000000">
      <w:pPr>
        <w:rPr>
          <w:b/>
        </w:rPr>
      </w:pPr>
      <w:r>
        <w:rPr>
          <w:b/>
        </w:rPr>
        <w:t>What is a Health Certificate?</w:t>
      </w:r>
    </w:p>
    <w:p w14:paraId="00000023" w14:textId="77777777" w:rsidR="00E031F7" w:rsidRDefault="00000000">
      <w:r>
        <w:tab/>
        <w:t>-A health certificate is issued by a licensed veterinarian and certifies that an animal is healthy at the time of inspection, and does not carry any communicable diseases.</w:t>
      </w:r>
    </w:p>
    <w:p w14:paraId="00000024" w14:textId="77777777" w:rsidR="00E031F7" w:rsidRDefault="00000000">
      <w:r>
        <w:tab/>
        <w:t xml:space="preserve">-The Robeson County Fair requires that all goats, sheep, and cattle have valid health certificates (horses are required to have </w:t>
      </w:r>
      <w:proofErr w:type="spellStart"/>
      <w:r>
        <w:t>coggins</w:t>
      </w:r>
      <w:proofErr w:type="spellEnd"/>
      <w:r>
        <w:t xml:space="preserve"> and hogs are required to come from pseudorabies negative herds) that are presented to a designated person and verified before the animal may be brought into the building.</w:t>
      </w:r>
    </w:p>
    <w:p w14:paraId="00000025" w14:textId="77777777" w:rsidR="00E031F7" w:rsidRDefault="00000000">
      <w:r>
        <w:tab/>
        <w:t xml:space="preserve">-Poultry is not issued a health certificate but will be blood tested on sight by NCDA before being penned. </w:t>
      </w:r>
    </w:p>
    <w:p w14:paraId="0297DBF7" w14:textId="2BDB4363" w:rsidR="00FC64F6" w:rsidRDefault="00FC64F6">
      <w:r>
        <w:tab/>
        <w:t>-Each year the Robeson County staff will try to get a vet tech for the show so that health certificates can be optional.  That announcement will be made to show registrants as soon as a person is confirmed.  It will also be on the Fair’s social media sites as well as on the webpage with forms.</w:t>
      </w:r>
    </w:p>
    <w:p w14:paraId="00000026" w14:textId="77777777" w:rsidR="00E031F7" w:rsidRDefault="00E031F7"/>
    <w:p w14:paraId="00000027" w14:textId="77777777" w:rsidR="00E031F7" w:rsidRDefault="00000000">
      <w:pPr>
        <w:rPr>
          <w:b/>
        </w:rPr>
      </w:pPr>
      <w:r>
        <w:rPr>
          <w:b/>
        </w:rPr>
        <w:t>Is the Robeson County Show a terminal show?</w:t>
      </w:r>
    </w:p>
    <w:p w14:paraId="00000028" w14:textId="77777777" w:rsidR="00E031F7" w:rsidRDefault="00000000">
      <w:r>
        <w:tab/>
        <w:t>-No we are not a terminal show.  However hogs that are penned and shown should be taken for slaughter after the fair.</w:t>
      </w:r>
    </w:p>
    <w:p w14:paraId="00000029" w14:textId="77777777" w:rsidR="00E031F7" w:rsidRDefault="00000000">
      <w:r>
        <w:tab/>
        <w:t>-Youth turkeys are purchased from the youth and go to suitable homes so as not to create a biohazard issue before other turkeys are taken to the state fair.</w:t>
      </w:r>
    </w:p>
    <w:p w14:paraId="0000002A" w14:textId="77777777" w:rsidR="00E031F7" w:rsidRDefault="00E031F7"/>
    <w:p w14:paraId="0000002B" w14:textId="7057C4C6" w:rsidR="00E031F7" w:rsidRDefault="00000000">
      <w:r>
        <w:rPr>
          <w:b/>
        </w:rPr>
        <w:t>Please note the Robeson Regional Agricultural Fair reserves the right to turn away animals or species based on health or disease outbreak in the area regardless of a valid health certificate.  Should this decision be made a notice will be placed on the fair website (</w:t>
      </w:r>
      <w:hyperlink r:id="rId6">
        <w:r>
          <w:rPr>
            <w:b/>
            <w:color w:val="0000FF"/>
            <w:u w:val="single"/>
          </w:rPr>
          <w:t>www.robesoncountyfair.com</w:t>
        </w:r>
      </w:hyperlink>
      <w:r>
        <w:rPr>
          <w:b/>
        </w:rPr>
        <w:t xml:space="preserve">) in advance of the animal take in on Saturday, September </w:t>
      </w:r>
      <w:r w:rsidR="00FC64F6">
        <w:rPr>
          <w:b/>
        </w:rPr>
        <w:t>28</w:t>
      </w:r>
      <w:r>
        <w:rPr>
          <w:b/>
        </w:rPr>
        <w:t>, 202</w:t>
      </w:r>
      <w:r w:rsidR="00FC64F6">
        <w:rPr>
          <w:b/>
        </w:rPr>
        <w:t>4</w:t>
      </w:r>
      <w:r>
        <w:rPr>
          <w:b/>
        </w:rPr>
        <w:t xml:space="preserve">.    </w:t>
      </w:r>
    </w:p>
    <w:p w14:paraId="0000002C" w14:textId="77777777" w:rsidR="00E031F7" w:rsidRDefault="00E031F7"/>
    <w:p w14:paraId="0000002D" w14:textId="77777777" w:rsidR="00E031F7" w:rsidRDefault="00E031F7"/>
    <w:p w14:paraId="0000002E" w14:textId="77777777" w:rsidR="00E031F7" w:rsidRDefault="00000000">
      <w:r>
        <w:tab/>
      </w:r>
      <w:r>
        <w:tab/>
      </w:r>
      <w:r>
        <w:tab/>
      </w:r>
    </w:p>
    <w:p w14:paraId="0000002F" w14:textId="77777777" w:rsidR="00E031F7" w:rsidRDefault="00E031F7"/>
    <w:sectPr w:rsidR="00E031F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F7"/>
    <w:rsid w:val="00E031F7"/>
    <w:rsid w:val="00F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50625"/>
  <w15:docId w15:val="{E30D1A88-0CE5-404E-AA0B-6A0497D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651A4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besoncountyfair.com" TargetMode="External"/><Relationship Id="rId5" Type="http://schemas.openxmlformats.org/officeDocument/2006/relationships/hyperlink" Target="mailto:tbhunt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Y6KITvtJjnOkvmwTfq9Pi2uYIA==">CgMxLjAyCGguZ2pkZ3hzOAByITFTNThlTjFMY0lkMDFNTUZzNXVpMW1PRk1aSmF0Ym03Nw==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Ann DeJarnette</dc:creator>
  <cp:lastModifiedBy>Microsoft Office User</cp:lastModifiedBy>
  <cp:revision>2</cp:revision>
  <dcterms:created xsi:type="dcterms:W3CDTF">2024-06-04T18:48:00Z</dcterms:created>
  <dcterms:modified xsi:type="dcterms:W3CDTF">2024-06-04T18:48:00Z</dcterms:modified>
</cp:coreProperties>
</file>